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4C0" w:rsidRPr="004A6C25" w:rsidRDefault="00FA34C0" w:rsidP="00FA34C0">
      <w:pPr>
        <w:ind w:left="5387"/>
      </w:pPr>
      <w:r w:rsidRPr="004A6C25">
        <w:t>ЗАТВЕРДЖЕНО</w:t>
      </w:r>
    </w:p>
    <w:p w:rsidR="00FA34C0" w:rsidRPr="004A6C25" w:rsidRDefault="00FA34C0" w:rsidP="00FA34C0">
      <w:pPr>
        <w:ind w:left="5387"/>
      </w:pPr>
      <w:r w:rsidRPr="004A6C25">
        <w:t xml:space="preserve">наказ департаменту </w:t>
      </w:r>
      <w:r>
        <w:t xml:space="preserve">архітектури та </w:t>
      </w:r>
      <w:r w:rsidRPr="004A6C25">
        <w:t>містобудування</w:t>
      </w:r>
      <w:r>
        <w:t xml:space="preserve"> </w:t>
      </w:r>
    </w:p>
    <w:p w:rsidR="00FA34C0" w:rsidRDefault="00FA34C0" w:rsidP="00FA34C0">
      <w:pPr>
        <w:ind w:left="5387"/>
      </w:pPr>
      <w:r w:rsidRPr="004A6C25">
        <w:t>від _______________ № ______</w:t>
      </w:r>
    </w:p>
    <w:p w:rsidR="006104AD" w:rsidRDefault="006104AD" w:rsidP="00C24B3A">
      <w:pPr>
        <w:rPr>
          <w:b/>
          <w:bCs/>
          <w:sz w:val="32"/>
          <w:szCs w:val="32"/>
        </w:rPr>
      </w:pPr>
    </w:p>
    <w:p w:rsidR="004B78CA" w:rsidRDefault="004B78CA" w:rsidP="00C24B3A">
      <w:pPr>
        <w:rPr>
          <w:b/>
          <w:bCs/>
          <w:sz w:val="32"/>
          <w:szCs w:val="32"/>
        </w:rPr>
      </w:pPr>
    </w:p>
    <w:p w:rsidR="00C24B3A" w:rsidRDefault="00C24B3A" w:rsidP="00C24B3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Інформаційна картка</w:t>
      </w:r>
    </w:p>
    <w:p w:rsidR="006104AD" w:rsidRDefault="006104AD" w:rsidP="00C24B3A">
      <w:pPr>
        <w:jc w:val="center"/>
        <w:rPr>
          <w:rFonts w:ascii="Cambria" w:hAnsi="Cambria"/>
          <w:bCs/>
          <w:sz w:val="32"/>
          <w:szCs w:val="3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593"/>
        <w:gridCol w:w="1100"/>
        <w:gridCol w:w="3010"/>
        <w:gridCol w:w="3686"/>
      </w:tblGrid>
      <w:tr w:rsidR="00C24B3A" w:rsidTr="00C24B3A">
        <w:trPr>
          <w:trHeight w:val="705"/>
        </w:trPr>
        <w:tc>
          <w:tcPr>
            <w:tcW w:w="212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24B3A" w:rsidRDefault="00C24B3A">
            <w:pPr>
              <w:jc w:val="center"/>
              <w:rPr>
                <w:bCs/>
              </w:rPr>
            </w:pPr>
            <w:r>
              <w:rPr>
                <w:noProof/>
                <w:lang w:eastAsia="uk-UA"/>
              </w:rPr>
              <w:drawing>
                <wp:inline distT="0" distB="0" distL="0" distR="0" wp14:anchorId="2FC98716" wp14:editId="615020F2">
                  <wp:extent cx="866775" cy="1190625"/>
                  <wp:effectExtent l="0" t="0" r="9525" b="9525"/>
                  <wp:docPr id="1" name="Рисунок 1" descr="Описание: C:\Users\golovyuk.olga\Desktop\лого мер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C:\Users\golovyuk.olga\Desktop\лого мер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24B3A" w:rsidRDefault="00C24B3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Згідно з вимогами </w:t>
            </w:r>
            <w:r>
              <w:rPr>
                <w:bCs/>
                <w:sz w:val="28"/>
                <w:szCs w:val="28"/>
                <w:lang w:val="en-US"/>
              </w:rPr>
              <w:t>ISO</w:t>
            </w:r>
            <w:r>
              <w:rPr>
                <w:bCs/>
                <w:sz w:val="28"/>
                <w:szCs w:val="28"/>
              </w:rPr>
              <w:t xml:space="preserve"> 9001</w:t>
            </w:r>
          </w:p>
        </w:tc>
        <w:tc>
          <w:tcPr>
            <w:tcW w:w="3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24B3A" w:rsidRDefault="00C24B3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Інформаційна картка</w:t>
            </w:r>
          </w:p>
          <w:p w:rsidR="00C24B3A" w:rsidRDefault="00FF5234" w:rsidP="00D02588">
            <w:pPr>
              <w:jc w:val="center"/>
              <w:rPr>
                <w:bCs/>
              </w:rPr>
            </w:pPr>
            <w:r>
              <w:rPr>
                <w:b/>
                <w:bCs/>
                <w:sz w:val="28"/>
                <w:szCs w:val="28"/>
              </w:rPr>
              <w:t>В</w:t>
            </w:r>
            <w:r w:rsidR="00C24B3A">
              <w:rPr>
                <w:b/>
                <w:bCs/>
                <w:sz w:val="28"/>
                <w:szCs w:val="28"/>
              </w:rPr>
              <w:t>-АП-08-1</w:t>
            </w:r>
            <w:r w:rsidR="00D02588"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C24B3A" w:rsidTr="00C24B3A">
        <w:trPr>
          <w:trHeight w:val="799"/>
        </w:trPr>
        <w:tc>
          <w:tcPr>
            <w:tcW w:w="0" w:type="auto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24B3A" w:rsidRDefault="00C24B3A">
            <w:pPr>
              <w:rPr>
                <w:bCs/>
              </w:rPr>
            </w:pPr>
          </w:p>
        </w:tc>
        <w:tc>
          <w:tcPr>
            <w:tcW w:w="7796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24B3A" w:rsidRDefault="00C24B3A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ЧЕРКАСЬКА МІСЬКА РАДА</w:t>
            </w:r>
          </w:p>
        </w:tc>
      </w:tr>
      <w:tr w:rsidR="00C24B3A" w:rsidTr="00C24B3A">
        <w:trPr>
          <w:trHeight w:val="974"/>
        </w:trPr>
        <w:tc>
          <w:tcPr>
            <w:tcW w:w="9923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24B3A" w:rsidRDefault="00594437" w:rsidP="00610E9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ВИДАЧА</w:t>
            </w:r>
            <w:r w:rsidR="00563655">
              <w:rPr>
                <w:b/>
              </w:rPr>
              <w:t xml:space="preserve"> </w:t>
            </w:r>
            <w:r>
              <w:rPr>
                <w:b/>
              </w:rPr>
              <w:t>ДОВІДКИ ПРО НАЯВНІСТЬ ЗЕМЕЛЬНОЇ ДІЛЯНКИ ДЛЯ ВЕДЕННЯ ОСОБИСТОГО СЕЛЯН</w:t>
            </w:r>
            <w:r w:rsidR="00563655">
              <w:rPr>
                <w:b/>
              </w:rPr>
              <w:t>СЬКОГО ГОСПОДАРСТВА</w:t>
            </w:r>
            <w:r w:rsidR="00177DE5">
              <w:rPr>
                <w:b/>
              </w:rPr>
              <w:t xml:space="preserve"> (ДОВІДКИ ПРО ПРАВО ФІЗИЧНОЇ ОСОБИ НАОТРИМАННЯ ДОХОДУ ВІД ПОДАТКОВОГО АГЕНТА БЕЗ УТРИМАННЯ ПОДАТКУ ФОРМА 3 ДФ)</w:t>
            </w:r>
          </w:p>
        </w:tc>
      </w:tr>
      <w:tr w:rsidR="00C24B3A" w:rsidTr="00C24B3A">
        <w:tc>
          <w:tcPr>
            <w:tcW w:w="5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3A" w:rsidRDefault="00C24B3A">
            <w:pPr>
              <w:jc w:val="center"/>
            </w:pPr>
            <w:r>
              <w:t>1</w:t>
            </w:r>
          </w:p>
        </w:tc>
        <w:tc>
          <w:tcPr>
            <w:tcW w:w="269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3A" w:rsidRDefault="00C24B3A">
            <w:pPr>
              <w:jc w:val="center"/>
              <w:rPr>
                <w:b/>
              </w:rPr>
            </w:pPr>
            <w:r>
              <w:rPr>
                <w:b/>
              </w:rPr>
              <w:t xml:space="preserve">Орган, </w:t>
            </w:r>
          </w:p>
          <w:p w:rsidR="00C24B3A" w:rsidRDefault="00C24B3A">
            <w:pPr>
              <w:jc w:val="center"/>
              <w:rPr>
                <w:b/>
              </w:rPr>
            </w:pPr>
            <w:r>
              <w:rPr>
                <w:b/>
              </w:rPr>
              <w:t>який надає послугу</w:t>
            </w:r>
          </w:p>
          <w:p w:rsidR="00C24B3A" w:rsidRDefault="00C24B3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69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3A" w:rsidRDefault="00221DE2">
            <w:pPr>
              <w:jc w:val="center"/>
            </w:pPr>
            <w:r>
              <w:rPr>
                <w:color w:val="000000"/>
                <w:bdr w:val="none" w:sz="0" w:space="0" w:color="auto" w:frame="1"/>
              </w:rPr>
              <w:t>Департамент архітектури</w:t>
            </w:r>
            <w:r w:rsidR="00D35562">
              <w:rPr>
                <w:color w:val="000000"/>
                <w:bdr w:val="none" w:sz="0" w:space="0" w:color="auto" w:frame="1"/>
              </w:rPr>
              <w:t xml:space="preserve"> та </w:t>
            </w:r>
            <w:r>
              <w:rPr>
                <w:color w:val="000000"/>
                <w:bdr w:val="none" w:sz="0" w:space="0" w:color="auto" w:frame="1"/>
              </w:rPr>
              <w:t xml:space="preserve">містобудування </w:t>
            </w:r>
            <w:r w:rsidR="00EF69FF">
              <w:t>Черкаської міської ради</w:t>
            </w:r>
          </w:p>
          <w:p w:rsidR="0066603B" w:rsidRPr="0066603B" w:rsidRDefault="0066603B" w:rsidP="0066603B">
            <w:pPr>
              <w:jc w:val="center"/>
              <w:rPr>
                <w:bCs/>
              </w:rPr>
            </w:pPr>
            <w:r w:rsidRPr="0066603B">
              <w:rPr>
                <w:bCs/>
              </w:rPr>
              <w:t xml:space="preserve">м. Черкаси, вул. Байди Вишневецького, 36, тел. </w:t>
            </w:r>
            <w:r w:rsidR="00D35562">
              <w:rPr>
                <w:bCs/>
              </w:rPr>
              <w:t>36-20-38</w:t>
            </w:r>
          </w:p>
          <w:p w:rsidR="0066603B" w:rsidRDefault="0066603B" w:rsidP="0066603B">
            <w:pPr>
              <w:jc w:val="center"/>
              <w:rPr>
                <w:bCs/>
                <w:vertAlign w:val="superscript"/>
              </w:rPr>
            </w:pPr>
            <w:r w:rsidRPr="0066603B">
              <w:rPr>
                <w:bCs/>
              </w:rPr>
              <w:t xml:space="preserve">Режим роботи: Пн – </w:t>
            </w:r>
            <w:r w:rsidR="006E67BD">
              <w:rPr>
                <w:bCs/>
              </w:rPr>
              <w:t>Ч</w:t>
            </w:r>
            <w:r w:rsidRPr="0066603B">
              <w:rPr>
                <w:bCs/>
              </w:rPr>
              <w:t>т   8</w:t>
            </w:r>
            <w:r w:rsidRPr="0066603B">
              <w:rPr>
                <w:bCs/>
                <w:vertAlign w:val="superscript"/>
              </w:rPr>
              <w:t>00</w:t>
            </w:r>
            <w:r w:rsidRPr="0066603B">
              <w:rPr>
                <w:bCs/>
              </w:rPr>
              <w:t>-17</w:t>
            </w:r>
            <w:r w:rsidRPr="0066603B">
              <w:rPr>
                <w:bCs/>
                <w:vertAlign w:val="superscript"/>
              </w:rPr>
              <w:t>15</w:t>
            </w:r>
          </w:p>
          <w:p w:rsidR="006E67BD" w:rsidRPr="0066603B" w:rsidRDefault="006E67BD" w:rsidP="0066603B">
            <w:pPr>
              <w:jc w:val="center"/>
              <w:rPr>
                <w:bCs/>
              </w:rPr>
            </w:pPr>
            <w:r w:rsidRPr="006E67BD">
              <w:rPr>
                <w:bCs/>
              </w:rPr>
              <w:t>Пт   8</w:t>
            </w:r>
            <w:r w:rsidRPr="006E67BD">
              <w:rPr>
                <w:bCs/>
                <w:vertAlign w:val="superscript"/>
              </w:rPr>
              <w:t>00</w:t>
            </w:r>
            <w:r w:rsidRPr="006E67BD">
              <w:rPr>
                <w:bCs/>
              </w:rPr>
              <w:t>-</w:t>
            </w:r>
            <w:r>
              <w:rPr>
                <w:bCs/>
              </w:rPr>
              <w:t>16</w:t>
            </w:r>
            <w:r w:rsidRPr="006E67BD">
              <w:rPr>
                <w:bCs/>
                <w:vertAlign w:val="superscript"/>
              </w:rPr>
              <w:t>00</w:t>
            </w:r>
          </w:p>
          <w:p w:rsidR="0066603B" w:rsidRPr="0066603B" w:rsidRDefault="0066603B" w:rsidP="0066603B">
            <w:pPr>
              <w:jc w:val="center"/>
              <w:rPr>
                <w:bCs/>
              </w:rPr>
            </w:pPr>
            <w:r w:rsidRPr="0066603B">
              <w:rPr>
                <w:bCs/>
              </w:rPr>
              <w:t>Обід: 13</w:t>
            </w:r>
            <w:r w:rsidRPr="0066603B">
              <w:rPr>
                <w:bCs/>
                <w:vertAlign w:val="superscript"/>
              </w:rPr>
              <w:t>00</w:t>
            </w:r>
            <w:r w:rsidRPr="0066603B">
              <w:rPr>
                <w:bCs/>
              </w:rPr>
              <w:t>-14</w:t>
            </w:r>
            <w:r w:rsidRPr="0066603B">
              <w:rPr>
                <w:bCs/>
                <w:vertAlign w:val="superscript"/>
              </w:rPr>
              <w:t>00</w:t>
            </w:r>
          </w:p>
          <w:p w:rsidR="00C24B3A" w:rsidRDefault="00512A5F" w:rsidP="0066603B">
            <w:pPr>
              <w:jc w:val="center"/>
            </w:pPr>
            <w:r w:rsidRPr="00512A5F">
              <w:t>e-</w:t>
            </w:r>
            <w:proofErr w:type="spellStart"/>
            <w:r w:rsidRPr="00512A5F">
              <w:t>mail</w:t>
            </w:r>
            <w:proofErr w:type="spellEnd"/>
            <w:r w:rsidRPr="00512A5F">
              <w:t>: architecture@chmr.gov.ua</w:t>
            </w:r>
          </w:p>
        </w:tc>
      </w:tr>
      <w:tr w:rsidR="00C24B3A" w:rsidTr="00C24B3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3A" w:rsidRDefault="00C24B3A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3A" w:rsidRDefault="00C24B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Місце подання документів </w:t>
            </w:r>
          </w:p>
          <w:p w:rsidR="00C24B3A" w:rsidRDefault="00C24B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та отримання результату послуги</w:t>
            </w:r>
          </w:p>
          <w:p w:rsidR="00C24B3A" w:rsidRDefault="00C24B3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DF" w:rsidRPr="007E52DF" w:rsidRDefault="007E52DF" w:rsidP="007E52DF">
            <w:pPr>
              <w:jc w:val="center"/>
              <w:rPr>
                <w:bCs/>
              </w:rPr>
            </w:pPr>
            <w:r w:rsidRPr="007E52DF">
              <w:rPr>
                <w:bCs/>
              </w:rPr>
              <w:t>Центр надання адміністративних послуг</w:t>
            </w:r>
          </w:p>
          <w:p w:rsidR="007E52DF" w:rsidRPr="007E52DF" w:rsidRDefault="007E52DF" w:rsidP="007E52DF">
            <w:pPr>
              <w:jc w:val="center"/>
              <w:rPr>
                <w:bCs/>
              </w:rPr>
            </w:pPr>
            <w:r w:rsidRPr="007E52DF">
              <w:rPr>
                <w:bCs/>
              </w:rPr>
              <w:t>вул. Благовісна, 170, тел. 33-07-01</w:t>
            </w:r>
          </w:p>
          <w:p w:rsidR="007E52DF" w:rsidRPr="007E52DF" w:rsidRDefault="007E52DF" w:rsidP="007E52DF">
            <w:pPr>
              <w:jc w:val="center"/>
              <w:rPr>
                <w:bCs/>
              </w:rPr>
            </w:pPr>
            <w:r w:rsidRPr="007E52DF">
              <w:rPr>
                <w:bCs/>
              </w:rPr>
              <w:t>Режим роботи:   Пн 8.00 – 17.00</w:t>
            </w:r>
          </w:p>
          <w:p w:rsidR="007E52DF" w:rsidRPr="007E52DF" w:rsidRDefault="007E52DF" w:rsidP="007E52DF">
            <w:pPr>
              <w:jc w:val="center"/>
              <w:rPr>
                <w:bCs/>
              </w:rPr>
            </w:pPr>
            <w:r w:rsidRPr="007E52DF">
              <w:rPr>
                <w:bCs/>
              </w:rPr>
              <w:t>Вт 8:00 – 20:00</w:t>
            </w:r>
          </w:p>
          <w:p w:rsidR="007E52DF" w:rsidRPr="007E52DF" w:rsidRDefault="007E52DF" w:rsidP="007E52DF">
            <w:pPr>
              <w:jc w:val="center"/>
              <w:rPr>
                <w:bCs/>
              </w:rPr>
            </w:pPr>
            <w:r w:rsidRPr="007E52DF">
              <w:rPr>
                <w:bCs/>
              </w:rPr>
              <w:t>Ср 8:00 – 17:00</w:t>
            </w:r>
          </w:p>
          <w:p w:rsidR="007E52DF" w:rsidRPr="007E52DF" w:rsidRDefault="007E52DF" w:rsidP="007E52DF">
            <w:pPr>
              <w:jc w:val="center"/>
              <w:rPr>
                <w:bCs/>
              </w:rPr>
            </w:pPr>
            <w:r w:rsidRPr="007E52DF">
              <w:rPr>
                <w:bCs/>
              </w:rPr>
              <w:t>Чт 8:00 – 20:00</w:t>
            </w:r>
          </w:p>
          <w:p w:rsidR="007E52DF" w:rsidRPr="007E52DF" w:rsidRDefault="007E52DF" w:rsidP="007E52DF">
            <w:pPr>
              <w:jc w:val="center"/>
              <w:rPr>
                <w:bCs/>
              </w:rPr>
            </w:pPr>
            <w:r w:rsidRPr="007E52DF">
              <w:rPr>
                <w:bCs/>
              </w:rPr>
              <w:t>Пт 8:00 – 17:00</w:t>
            </w:r>
          </w:p>
          <w:p w:rsidR="00C24B3A" w:rsidRDefault="007E52DF" w:rsidP="007E52DF">
            <w:pPr>
              <w:jc w:val="center"/>
              <w:rPr>
                <w:bCs/>
                <w:vertAlign w:val="superscript"/>
              </w:rPr>
            </w:pPr>
            <w:r w:rsidRPr="007E52DF">
              <w:rPr>
                <w:bCs/>
              </w:rPr>
              <w:t>Сб 8:00 – 15:00</w:t>
            </w:r>
          </w:p>
        </w:tc>
      </w:tr>
      <w:tr w:rsidR="00C24B3A" w:rsidTr="00C24B3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3A" w:rsidRDefault="00C24B3A">
            <w:pPr>
              <w:jc w:val="center"/>
            </w:pPr>
            <w:r>
              <w:t>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3A" w:rsidRDefault="00C24B3A">
            <w:pPr>
              <w:jc w:val="center"/>
              <w:rPr>
                <w:b/>
                <w:bCs/>
              </w:rPr>
            </w:pPr>
            <w:r>
              <w:rPr>
                <w:b/>
              </w:rPr>
              <w:t>Перелік необхідних документів, вимоги до них та спосіб подання</w:t>
            </w:r>
          </w:p>
        </w:tc>
        <w:tc>
          <w:tcPr>
            <w:tcW w:w="6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3A" w:rsidRPr="001F551C" w:rsidRDefault="00C24B3A" w:rsidP="00C24B3A">
            <w:pPr>
              <w:widowControl w:val="0"/>
              <w:spacing w:line="220" w:lineRule="auto"/>
              <w:jc w:val="both"/>
              <w:rPr>
                <w:snapToGrid w:val="0"/>
              </w:rPr>
            </w:pPr>
            <w:r w:rsidRPr="001F551C">
              <w:rPr>
                <w:snapToGrid w:val="0"/>
              </w:rPr>
              <w:t xml:space="preserve">1. </w:t>
            </w:r>
            <w:r w:rsidR="007E52DF">
              <w:rPr>
                <w:snapToGrid w:val="0"/>
              </w:rPr>
              <w:t>Клопотання</w:t>
            </w:r>
            <w:r w:rsidRPr="001F551C">
              <w:rPr>
                <w:snapToGrid w:val="0"/>
              </w:rPr>
              <w:t>.</w:t>
            </w:r>
          </w:p>
          <w:p w:rsidR="002228EA" w:rsidRPr="002228EA" w:rsidRDefault="00C24B3A" w:rsidP="002228EA">
            <w:pPr>
              <w:pStyle w:val="ab"/>
              <w:spacing w:before="0" w:beforeAutospacing="0" w:after="0" w:afterAutospacing="0" w:line="160" w:lineRule="atLeast"/>
              <w:jc w:val="both"/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  <w:r w:rsidRPr="002228EA">
              <w:rPr>
                <w:snapToGrid w:val="0"/>
                <w:lang w:val="uk-UA"/>
              </w:rPr>
              <w:t xml:space="preserve">2. </w:t>
            </w:r>
            <w:r w:rsidR="00FF11BD">
              <w:rPr>
                <w:color w:val="000000"/>
                <w:lang w:val="uk-UA"/>
              </w:rPr>
              <w:t>Інформація</w:t>
            </w:r>
            <w:r w:rsidR="002228EA" w:rsidRPr="002228EA">
              <w:rPr>
                <w:color w:val="000000"/>
                <w:lang w:val="uk-UA"/>
              </w:rPr>
              <w:t xml:space="preserve"> з</w:t>
            </w:r>
            <w:r w:rsidR="002228EA">
              <w:rPr>
                <w:color w:val="000000"/>
                <w:lang w:val="uk-UA"/>
              </w:rPr>
              <w:t xml:space="preserve"> державного</w:t>
            </w:r>
            <w:r w:rsidR="002228EA" w:rsidRPr="002228EA">
              <w:rPr>
                <w:color w:val="000000"/>
                <w:lang w:val="uk-UA"/>
              </w:rPr>
              <w:t xml:space="preserve"> реєстру речових прав на нерухоме майно</w:t>
            </w:r>
            <w:r w:rsidR="001F551C">
              <w:rPr>
                <w:color w:val="000000"/>
                <w:lang w:val="uk-UA"/>
              </w:rPr>
              <w:t xml:space="preserve"> (земельні ділянки)</w:t>
            </w:r>
            <w:r w:rsidR="002228EA" w:rsidRPr="002228EA">
              <w:rPr>
                <w:color w:val="000000"/>
                <w:lang w:val="uk-UA"/>
              </w:rPr>
              <w:t xml:space="preserve"> (в разі наявності, а у випадку відсутності – інформація з </w:t>
            </w:r>
            <w:r w:rsidR="00435C6F">
              <w:rPr>
                <w:color w:val="000000"/>
                <w:lang w:val="uk-UA"/>
              </w:rPr>
              <w:t xml:space="preserve">державного </w:t>
            </w:r>
            <w:r w:rsidR="002228EA" w:rsidRPr="002228EA">
              <w:rPr>
                <w:color w:val="000000"/>
                <w:lang w:val="uk-UA"/>
              </w:rPr>
              <w:t xml:space="preserve">реєстру речових прав на нерухоме майно </w:t>
            </w:r>
            <w:r w:rsidR="002223F3">
              <w:rPr>
                <w:color w:val="000000"/>
                <w:lang w:val="uk-UA"/>
              </w:rPr>
              <w:t>отриму</w:t>
            </w:r>
            <w:r w:rsidR="002228EA" w:rsidRPr="002228EA">
              <w:rPr>
                <w:color w:val="000000"/>
                <w:lang w:val="uk-UA"/>
              </w:rPr>
              <w:t xml:space="preserve">ється </w:t>
            </w:r>
            <w:r w:rsidR="00221DE2" w:rsidRPr="00221DE2">
              <w:rPr>
                <w:color w:val="000000"/>
                <w:bdr w:val="none" w:sz="0" w:space="0" w:color="auto" w:frame="1"/>
                <w:lang w:val="uk-UA"/>
              </w:rPr>
              <w:t>департамент</w:t>
            </w:r>
            <w:r w:rsidR="00221DE2">
              <w:rPr>
                <w:color w:val="000000"/>
                <w:bdr w:val="none" w:sz="0" w:space="0" w:color="auto" w:frame="1"/>
                <w:lang w:val="uk-UA"/>
              </w:rPr>
              <w:t>ом</w:t>
            </w:r>
            <w:r w:rsidR="00221DE2" w:rsidRPr="00221DE2">
              <w:rPr>
                <w:color w:val="000000"/>
                <w:bdr w:val="none" w:sz="0" w:space="0" w:color="auto" w:frame="1"/>
                <w:lang w:val="uk-UA"/>
              </w:rPr>
              <w:t xml:space="preserve"> архітектури</w:t>
            </w:r>
            <w:r w:rsidR="00D35562">
              <w:rPr>
                <w:color w:val="000000"/>
                <w:bdr w:val="none" w:sz="0" w:space="0" w:color="auto" w:frame="1"/>
                <w:lang w:val="uk-UA"/>
              </w:rPr>
              <w:t xml:space="preserve"> та</w:t>
            </w:r>
            <w:r w:rsidR="00221DE2" w:rsidRPr="00221DE2">
              <w:rPr>
                <w:color w:val="000000"/>
                <w:bdr w:val="none" w:sz="0" w:space="0" w:color="auto" w:frame="1"/>
                <w:lang w:val="uk-UA"/>
              </w:rPr>
              <w:t xml:space="preserve"> містобудування</w:t>
            </w:r>
            <w:r w:rsidR="002228EA" w:rsidRPr="002228EA">
              <w:rPr>
                <w:color w:val="000000"/>
                <w:lang w:val="uk-UA"/>
              </w:rPr>
              <w:t>) та копії документів, які засвідчують речові права на нерухоме майно</w:t>
            </w:r>
            <w:r w:rsidR="001F551C">
              <w:rPr>
                <w:color w:val="000000"/>
                <w:lang w:val="uk-UA"/>
              </w:rPr>
              <w:t xml:space="preserve"> (земельні</w:t>
            </w:r>
            <w:r w:rsidR="00F41814">
              <w:rPr>
                <w:color w:val="000000"/>
                <w:lang w:val="uk-UA"/>
              </w:rPr>
              <w:t xml:space="preserve"> </w:t>
            </w:r>
            <w:r w:rsidR="001F551C">
              <w:rPr>
                <w:color w:val="000000"/>
                <w:lang w:val="uk-UA"/>
              </w:rPr>
              <w:t>ділянки)</w:t>
            </w:r>
            <w:r w:rsidR="002223F3">
              <w:rPr>
                <w:color w:val="000000"/>
                <w:lang w:val="uk-UA"/>
              </w:rPr>
              <w:t xml:space="preserve"> (</w:t>
            </w:r>
            <w:r w:rsidR="003B090E">
              <w:rPr>
                <w:color w:val="000000"/>
                <w:lang w:val="uk-UA"/>
              </w:rPr>
              <w:t>завірені</w:t>
            </w:r>
            <w:r w:rsidR="002223F3">
              <w:rPr>
                <w:color w:val="000000"/>
                <w:lang w:val="uk-UA"/>
              </w:rPr>
              <w:t xml:space="preserve"> належним чином)</w:t>
            </w:r>
            <w:r w:rsidR="002228EA" w:rsidRPr="002228EA">
              <w:rPr>
                <w:color w:val="000000"/>
                <w:lang w:val="uk-UA"/>
              </w:rPr>
              <w:t>.</w:t>
            </w:r>
          </w:p>
          <w:p w:rsidR="00C24B3A" w:rsidRPr="00C24B3A" w:rsidRDefault="00F41814" w:rsidP="00C24B3A">
            <w:pPr>
              <w:widowControl w:val="0"/>
              <w:spacing w:line="220" w:lineRule="auto"/>
              <w:jc w:val="both"/>
              <w:rPr>
                <w:snapToGrid w:val="0"/>
              </w:rPr>
            </w:pPr>
            <w:r>
              <w:rPr>
                <w:snapToGrid w:val="0"/>
              </w:rPr>
              <w:t>3</w:t>
            </w:r>
            <w:r w:rsidR="00C24B3A" w:rsidRPr="00C24B3A">
              <w:rPr>
                <w:snapToGrid w:val="0"/>
              </w:rPr>
              <w:t xml:space="preserve">. Копія паспорту громадянина України (1, 2 сторінки, місце </w:t>
            </w:r>
            <w:r w:rsidR="00180C3D">
              <w:rPr>
                <w:snapToGrid w:val="0"/>
              </w:rPr>
              <w:t>реєстрації</w:t>
            </w:r>
            <w:r w:rsidR="00C24B3A" w:rsidRPr="00C24B3A">
              <w:rPr>
                <w:snapToGrid w:val="0"/>
              </w:rPr>
              <w:t>) та копія довідки про присвоєння ідентифікаційного номера</w:t>
            </w:r>
            <w:r w:rsidR="002228EA">
              <w:rPr>
                <w:snapToGrid w:val="0"/>
              </w:rPr>
              <w:t xml:space="preserve"> </w:t>
            </w:r>
            <w:r w:rsidR="003B090E">
              <w:rPr>
                <w:snapToGrid w:val="0"/>
              </w:rPr>
              <w:t>(завірен</w:t>
            </w:r>
            <w:r w:rsidR="002223F3" w:rsidRPr="002223F3">
              <w:rPr>
                <w:snapToGrid w:val="0"/>
              </w:rPr>
              <w:t>і належним чином)</w:t>
            </w:r>
            <w:r w:rsidR="00C24B3A" w:rsidRPr="00C24B3A">
              <w:rPr>
                <w:snapToGrid w:val="0"/>
              </w:rPr>
              <w:t xml:space="preserve">. </w:t>
            </w:r>
          </w:p>
          <w:p w:rsidR="00C24B3A" w:rsidRPr="00C24B3A" w:rsidRDefault="00C24B3A" w:rsidP="00C24B3A">
            <w:pPr>
              <w:jc w:val="both"/>
            </w:pPr>
          </w:p>
          <w:p w:rsidR="00C24B3A" w:rsidRDefault="00C24B3A" w:rsidP="00C24B3A">
            <w:pPr>
              <w:jc w:val="both"/>
            </w:pPr>
            <w:r>
              <w:t xml:space="preserve">Подання документів здійснюється особисто </w:t>
            </w:r>
            <w:r w:rsidR="00793BA7">
              <w:t>за</w:t>
            </w:r>
            <w:r w:rsidR="00AD03C1">
              <w:t>мовником</w:t>
            </w:r>
            <w:r w:rsidR="00793BA7">
              <w:t xml:space="preserve"> або уповноваженою особою, поштою, у випадках передбачених законом за допомогою засобів телекомунікаційного </w:t>
            </w:r>
            <w:r w:rsidR="000A328A">
              <w:t>зв’язку</w:t>
            </w:r>
            <w:r>
              <w:t>.</w:t>
            </w:r>
          </w:p>
          <w:p w:rsidR="00C24B3A" w:rsidRPr="00C24B3A" w:rsidRDefault="00180C3D" w:rsidP="00C24B3A">
            <w:pPr>
              <w:jc w:val="both"/>
            </w:pPr>
            <w:r>
              <w:lastRenderedPageBreak/>
              <w:t>Клопотання</w:t>
            </w:r>
            <w:r w:rsidR="00C24B3A" w:rsidRPr="00C24B3A">
              <w:t xml:space="preserve"> встановленого зразка в оригіналі та документи згідно </w:t>
            </w:r>
            <w:r w:rsidR="00746F48">
              <w:t xml:space="preserve">з </w:t>
            </w:r>
            <w:r w:rsidR="00C24B3A" w:rsidRPr="00C24B3A">
              <w:t>перелік</w:t>
            </w:r>
            <w:r w:rsidR="00746F48">
              <w:t>ом</w:t>
            </w:r>
            <w:r w:rsidR="00C24B3A" w:rsidRPr="00C24B3A">
              <w:t>.</w:t>
            </w:r>
          </w:p>
          <w:p w:rsidR="00C24B3A" w:rsidRDefault="00C24B3A" w:rsidP="00C24B3A">
            <w:pPr>
              <w:jc w:val="both"/>
              <w:rPr>
                <w:sz w:val="16"/>
                <w:szCs w:val="16"/>
              </w:rPr>
            </w:pPr>
          </w:p>
        </w:tc>
      </w:tr>
      <w:tr w:rsidR="00C24B3A" w:rsidTr="00C24B3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3A" w:rsidRDefault="00C24B3A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4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3A" w:rsidRDefault="00C24B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Оплата </w:t>
            </w:r>
          </w:p>
          <w:p w:rsidR="00C24B3A" w:rsidRDefault="00C24B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(підстава, розмір та реквізити для оплати в разі платності)</w:t>
            </w:r>
          </w:p>
          <w:p w:rsidR="00C24B3A" w:rsidRDefault="00C24B3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3A" w:rsidRDefault="00C24B3A">
            <w:pPr>
              <w:rPr>
                <w:bCs/>
              </w:rPr>
            </w:pPr>
            <w:r>
              <w:rPr>
                <w:bCs/>
              </w:rPr>
              <w:t>Безоплатно.</w:t>
            </w:r>
          </w:p>
        </w:tc>
      </w:tr>
      <w:tr w:rsidR="004C27F0" w:rsidTr="00C24B3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F0" w:rsidRPr="004C27F0" w:rsidRDefault="004C27F0" w:rsidP="00923227">
            <w:pPr>
              <w:jc w:val="center"/>
            </w:pPr>
            <w:r w:rsidRPr="004C27F0">
              <w:t>5.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F0" w:rsidRPr="00EB1377" w:rsidRDefault="004C27F0" w:rsidP="00923227">
            <w:pPr>
              <w:jc w:val="center"/>
              <w:rPr>
                <w:b/>
              </w:rPr>
            </w:pPr>
            <w:r w:rsidRPr="00EB1377">
              <w:rPr>
                <w:b/>
              </w:rPr>
              <w:t xml:space="preserve">Термін надання послуги </w:t>
            </w:r>
          </w:p>
          <w:p w:rsidR="004C27F0" w:rsidRPr="00EB1377" w:rsidRDefault="004C27F0" w:rsidP="0092322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F0" w:rsidRPr="00EB1377" w:rsidRDefault="004C27F0" w:rsidP="00923227">
            <w:pPr>
              <w:jc w:val="both"/>
            </w:pPr>
            <w:r>
              <w:t xml:space="preserve">Адміністративна послуга вважається наданою з моменту отримання її суб’єктом звернення. </w:t>
            </w:r>
          </w:p>
        </w:tc>
      </w:tr>
      <w:tr w:rsidR="004C27F0" w:rsidTr="00C24B3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7F0" w:rsidRDefault="004C27F0">
            <w:pPr>
              <w:jc w:val="center"/>
            </w:pPr>
            <w:r>
              <w:t>6.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F0" w:rsidRDefault="004C27F0">
            <w:pPr>
              <w:jc w:val="center"/>
              <w:rPr>
                <w:b/>
              </w:rPr>
            </w:pPr>
            <w:r>
              <w:rPr>
                <w:b/>
              </w:rPr>
              <w:t>С</w:t>
            </w:r>
            <w:r w:rsidR="003B090E">
              <w:rPr>
                <w:b/>
              </w:rPr>
              <w:t>т</w:t>
            </w:r>
            <w:r>
              <w:rPr>
                <w:b/>
              </w:rPr>
              <w:t xml:space="preserve">рок надання послуги </w:t>
            </w:r>
          </w:p>
          <w:p w:rsidR="004C27F0" w:rsidRDefault="004C27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7F0" w:rsidRPr="00BF65C8" w:rsidRDefault="004C27F0" w:rsidP="00BF65C8">
            <w:pPr>
              <w:jc w:val="both"/>
            </w:pPr>
            <w:r w:rsidRPr="00BF65C8">
              <w:t xml:space="preserve">Протягом </w:t>
            </w:r>
            <w:r>
              <w:t>10</w:t>
            </w:r>
            <w:r w:rsidRPr="00BF65C8">
              <w:t xml:space="preserve"> дн</w:t>
            </w:r>
            <w:r>
              <w:t>ів</w:t>
            </w:r>
            <w:r w:rsidRPr="00BF65C8">
              <w:t xml:space="preserve">. </w:t>
            </w:r>
          </w:p>
          <w:p w:rsidR="004C27F0" w:rsidRDefault="004C27F0" w:rsidP="00C40466">
            <w:pPr>
              <w:jc w:val="both"/>
            </w:pPr>
          </w:p>
        </w:tc>
      </w:tr>
      <w:tr w:rsidR="004C27F0" w:rsidRPr="00F1689B" w:rsidTr="00C24B3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7F0" w:rsidRDefault="004C27F0">
            <w:pPr>
              <w:jc w:val="center"/>
            </w:pPr>
            <w:r>
              <w:t>7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F0" w:rsidRDefault="004C27F0">
            <w:pPr>
              <w:jc w:val="center"/>
              <w:rPr>
                <w:b/>
              </w:rPr>
            </w:pPr>
            <w:r>
              <w:rPr>
                <w:b/>
              </w:rPr>
              <w:t xml:space="preserve">Послідовність дій при наданні послуги </w:t>
            </w:r>
          </w:p>
          <w:p w:rsidR="004C27F0" w:rsidRDefault="004C27F0">
            <w:pPr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</w:p>
        </w:tc>
        <w:tc>
          <w:tcPr>
            <w:tcW w:w="6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7F0" w:rsidRDefault="00237CBE" w:rsidP="00237CBE">
            <w:pPr>
              <w:jc w:val="both"/>
            </w:pPr>
            <w:r w:rsidRPr="00237CBE">
              <w:rPr>
                <w:spacing w:val="-4"/>
              </w:rPr>
              <w:t>1.</w:t>
            </w:r>
            <w:r>
              <w:rPr>
                <w:spacing w:val="-4"/>
              </w:rPr>
              <w:t xml:space="preserve"> </w:t>
            </w:r>
            <w:r w:rsidR="004C27F0" w:rsidRPr="00237CBE">
              <w:rPr>
                <w:spacing w:val="-4"/>
              </w:rPr>
              <w:t xml:space="preserve">Прийом, реєстрація адміністраторами Центру та передача отриманих документів до </w:t>
            </w:r>
            <w:r w:rsidR="004C27F0" w:rsidRPr="00237CBE">
              <w:rPr>
                <w:color w:val="000000"/>
                <w:bdr w:val="none" w:sz="0" w:space="0" w:color="auto" w:frame="1"/>
              </w:rPr>
              <w:t>департаменту архітектури</w:t>
            </w:r>
            <w:r w:rsidR="00D35562">
              <w:rPr>
                <w:color w:val="000000"/>
                <w:bdr w:val="none" w:sz="0" w:space="0" w:color="auto" w:frame="1"/>
              </w:rPr>
              <w:t xml:space="preserve"> та </w:t>
            </w:r>
            <w:r w:rsidR="004C27F0" w:rsidRPr="00237CBE">
              <w:rPr>
                <w:color w:val="000000"/>
                <w:bdr w:val="none" w:sz="0" w:space="0" w:color="auto" w:frame="1"/>
              </w:rPr>
              <w:t xml:space="preserve"> містобудування </w:t>
            </w:r>
            <w:r w:rsidR="003B090E">
              <w:rPr>
                <w:spacing w:val="-4"/>
              </w:rPr>
              <w:t>протягом 1</w:t>
            </w:r>
            <w:r w:rsidR="004C27F0" w:rsidRPr="00237CBE">
              <w:rPr>
                <w:spacing w:val="-4"/>
              </w:rPr>
              <w:t xml:space="preserve"> дня</w:t>
            </w:r>
            <w:r w:rsidR="004C27F0">
              <w:t>.</w:t>
            </w:r>
          </w:p>
          <w:p w:rsidR="00237CBE" w:rsidRPr="006E67BD" w:rsidRDefault="00237CBE" w:rsidP="003B090E">
            <w:pPr>
              <w:jc w:val="both"/>
              <w:rPr>
                <w:lang w:val="ru-RU"/>
              </w:rPr>
            </w:pPr>
            <w:r>
              <w:rPr>
                <w:bCs/>
              </w:rPr>
              <w:t xml:space="preserve">2. </w:t>
            </w:r>
            <w:r w:rsidRPr="00237CBE">
              <w:rPr>
                <w:bCs/>
              </w:rPr>
              <w:t>Отримання інформації з державного реєстру речових прав на нерухоме майно</w:t>
            </w:r>
            <w:r>
              <w:rPr>
                <w:bCs/>
              </w:rPr>
              <w:t xml:space="preserve"> протягом 1 дня</w:t>
            </w:r>
            <w:r w:rsidR="00847721">
              <w:rPr>
                <w:bCs/>
              </w:rPr>
              <w:t>.</w:t>
            </w:r>
          </w:p>
          <w:p w:rsidR="004C27F0" w:rsidRPr="00F1689B" w:rsidRDefault="00237CBE" w:rsidP="00F1689B">
            <w:pPr>
              <w:jc w:val="both"/>
            </w:pPr>
            <w:r>
              <w:t>3</w:t>
            </w:r>
            <w:r w:rsidR="004C27F0">
              <w:t>.</w:t>
            </w:r>
            <w:r w:rsidR="004C27F0" w:rsidRPr="00F1689B">
              <w:t xml:space="preserve"> </w:t>
            </w:r>
            <w:r w:rsidR="004C27F0">
              <w:t>П</w:t>
            </w:r>
            <w:r w:rsidR="004C27F0" w:rsidRPr="00F1689B">
              <w:t>ідготовка управлінням земельних ресурсів</w:t>
            </w:r>
            <w:r w:rsidR="004C27F0">
              <w:t xml:space="preserve"> та землеустрою</w:t>
            </w:r>
            <w:r w:rsidR="004C27F0" w:rsidRPr="00F1689B">
              <w:t xml:space="preserve"> про</w:t>
            </w:r>
            <w:r w:rsidR="00C80452">
              <w:t>є</w:t>
            </w:r>
            <w:r w:rsidR="004C27F0" w:rsidRPr="00F1689B">
              <w:t xml:space="preserve">кту </w:t>
            </w:r>
            <w:r w:rsidR="004C27F0">
              <w:t xml:space="preserve">довідки про право фізичної особи на отримання доходу від податкового агента без утримання податку </w:t>
            </w:r>
            <w:r w:rsidR="004C27F0" w:rsidRPr="00F1689B">
              <w:t xml:space="preserve"> або мотивованої відмови в </w:t>
            </w:r>
            <w:r w:rsidR="004C27F0">
              <w:t>її</w:t>
            </w:r>
            <w:r w:rsidR="004C27F0" w:rsidRPr="00F1689B">
              <w:t xml:space="preserve"> наданні </w:t>
            </w:r>
            <w:r w:rsidR="004C27F0" w:rsidRPr="00F1689B">
              <w:rPr>
                <w:spacing w:val="2"/>
              </w:rPr>
              <w:t xml:space="preserve"> протягом </w:t>
            </w:r>
            <w:r>
              <w:rPr>
                <w:spacing w:val="2"/>
              </w:rPr>
              <w:t xml:space="preserve">3 </w:t>
            </w:r>
            <w:r w:rsidR="004C27F0">
              <w:rPr>
                <w:spacing w:val="2"/>
              </w:rPr>
              <w:t>днів</w:t>
            </w:r>
            <w:r w:rsidR="004C27F0">
              <w:t>.</w:t>
            </w:r>
          </w:p>
          <w:p w:rsidR="004C27F0" w:rsidRDefault="00237CBE" w:rsidP="00F1689B">
            <w:pPr>
              <w:jc w:val="both"/>
            </w:pPr>
            <w:r>
              <w:t>4</w:t>
            </w:r>
            <w:r w:rsidR="004C27F0">
              <w:t>.</w:t>
            </w:r>
            <w:r w:rsidR="004C27F0" w:rsidRPr="00F1689B">
              <w:t xml:space="preserve"> </w:t>
            </w:r>
            <w:r w:rsidR="004C27F0">
              <w:t>П</w:t>
            </w:r>
            <w:r w:rsidR="004C27F0" w:rsidRPr="00F1689B">
              <w:t>ідготовлений про</w:t>
            </w:r>
            <w:r w:rsidR="00C80452">
              <w:t>є</w:t>
            </w:r>
            <w:r w:rsidR="004C27F0" w:rsidRPr="00F1689B">
              <w:t xml:space="preserve">кт </w:t>
            </w:r>
            <w:r w:rsidR="004C27F0">
              <w:t xml:space="preserve">довідки про право фізичної особи на отримання доходу від податкового агента без утримання податку </w:t>
            </w:r>
            <w:r w:rsidR="004C27F0" w:rsidRPr="00F1689B">
              <w:t xml:space="preserve"> або мотивованої відмови в </w:t>
            </w:r>
            <w:r w:rsidR="004C27F0">
              <w:t>її</w:t>
            </w:r>
            <w:r w:rsidR="004C27F0" w:rsidRPr="00F1689B">
              <w:t xml:space="preserve"> наданн</w:t>
            </w:r>
            <w:r w:rsidR="004C27F0">
              <w:t xml:space="preserve">і </w:t>
            </w:r>
            <w:r>
              <w:t xml:space="preserve">візується та </w:t>
            </w:r>
            <w:r w:rsidR="004C27F0">
              <w:t xml:space="preserve">підписується </w:t>
            </w:r>
            <w:r w:rsidR="004C27F0" w:rsidRPr="00F1689B">
              <w:t>уповноважен</w:t>
            </w:r>
            <w:r>
              <w:t>ими</w:t>
            </w:r>
            <w:r w:rsidR="004C27F0" w:rsidRPr="00F1689B">
              <w:t xml:space="preserve"> особ</w:t>
            </w:r>
            <w:r>
              <w:t>ами</w:t>
            </w:r>
            <w:r w:rsidR="004C27F0" w:rsidRPr="00F1689B">
              <w:t xml:space="preserve"> протягом </w:t>
            </w:r>
            <w:r w:rsidR="004C27F0">
              <w:t>3 днів.</w:t>
            </w:r>
          </w:p>
          <w:p w:rsidR="00237CBE" w:rsidRPr="00F1689B" w:rsidRDefault="00CC5FB7" w:rsidP="00F1689B">
            <w:pPr>
              <w:jc w:val="both"/>
            </w:pPr>
            <w:r>
              <w:rPr>
                <w:bCs/>
              </w:rPr>
              <w:t xml:space="preserve">5. </w:t>
            </w:r>
            <w:r w:rsidRPr="00CC5FB7">
              <w:rPr>
                <w:bCs/>
              </w:rPr>
              <w:t>Реєстрація довідки та передача інформації про видачу довідки до державної податкової служби</w:t>
            </w:r>
            <w:r w:rsidR="003B090E">
              <w:rPr>
                <w:bCs/>
              </w:rPr>
              <w:t xml:space="preserve"> протягом 1 дня.</w:t>
            </w:r>
          </w:p>
          <w:p w:rsidR="004C27F0" w:rsidRDefault="00CC5FB7" w:rsidP="00F1689B">
            <w:pPr>
              <w:jc w:val="both"/>
            </w:pPr>
            <w:r>
              <w:rPr>
                <w:spacing w:val="-4"/>
              </w:rPr>
              <w:t>6</w:t>
            </w:r>
            <w:r w:rsidR="004C27F0">
              <w:rPr>
                <w:spacing w:val="-4"/>
              </w:rPr>
              <w:t>.</w:t>
            </w:r>
            <w:r w:rsidR="004C27F0" w:rsidRPr="00F1689B">
              <w:rPr>
                <w:spacing w:val="-4"/>
              </w:rPr>
              <w:t xml:space="preserve"> </w:t>
            </w:r>
            <w:r w:rsidR="004C27F0">
              <w:rPr>
                <w:spacing w:val="-4"/>
              </w:rPr>
              <w:t>А</w:t>
            </w:r>
            <w:r w:rsidR="004C27F0" w:rsidRPr="00F1689B">
              <w:rPr>
                <w:spacing w:val="-4"/>
              </w:rPr>
              <w:t xml:space="preserve">дміністратор протягом </w:t>
            </w:r>
            <w:r w:rsidR="004C27F0">
              <w:rPr>
                <w:spacing w:val="-4"/>
              </w:rPr>
              <w:t>1 дня</w:t>
            </w:r>
            <w:r w:rsidR="004C27F0" w:rsidRPr="00F1689B">
              <w:rPr>
                <w:spacing w:val="-4"/>
              </w:rPr>
              <w:t xml:space="preserve"> отримує безпосередньо від представника адміністративного органу </w:t>
            </w:r>
            <w:r w:rsidR="004C27F0">
              <w:t>довідк</w:t>
            </w:r>
            <w:r>
              <w:t>у</w:t>
            </w:r>
            <w:r w:rsidR="004C27F0">
              <w:t xml:space="preserve"> про право фізичної особи на отримання доходу від податкового агента без утримання податку</w:t>
            </w:r>
            <w:r w:rsidR="004C27F0" w:rsidRPr="00F1689B">
              <w:t xml:space="preserve"> або мотивованої відмови в </w:t>
            </w:r>
            <w:r w:rsidR="004C27F0">
              <w:t>її</w:t>
            </w:r>
            <w:r w:rsidR="004C27F0" w:rsidRPr="00F1689B">
              <w:t xml:space="preserve"> наданн</w:t>
            </w:r>
            <w:r w:rsidR="004C27F0">
              <w:t>і.</w:t>
            </w:r>
            <w:r w:rsidR="004C27F0" w:rsidRPr="00F1689B">
              <w:t xml:space="preserve"> </w:t>
            </w:r>
          </w:p>
          <w:p w:rsidR="004C27F0" w:rsidRDefault="004C27F0" w:rsidP="00237CBE">
            <w:pPr>
              <w:jc w:val="both"/>
            </w:pPr>
          </w:p>
        </w:tc>
      </w:tr>
      <w:tr w:rsidR="004C27F0" w:rsidRPr="00C24B3A" w:rsidTr="00C24B3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7F0" w:rsidRDefault="004C27F0">
            <w:pPr>
              <w:jc w:val="center"/>
            </w:pPr>
            <w:r>
              <w:t>8.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F0" w:rsidRDefault="004C27F0">
            <w:pPr>
              <w:jc w:val="center"/>
              <w:rPr>
                <w:b/>
              </w:rPr>
            </w:pPr>
            <w:r>
              <w:rPr>
                <w:b/>
              </w:rPr>
              <w:t>Результат послуги</w:t>
            </w:r>
          </w:p>
          <w:p w:rsidR="004C27F0" w:rsidRDefault="004C27F0">
            <w:pPr>
              <w:jc w:val="center"/>
              <w:rPr>
                <w:b/>
                <w:color w:val="FF00FF"/>
                <w:sz w:val="16"/>
                <w:szCs w:val="16"/>
              </w:rPr>
            </w:pPr>
          </w:p>
        </w:tc>
        <w:tc>
          <w:tcPr>
            <w:tcW w:w="6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7F0" w:rsidRDefault="004C27F0" w:rsidP="001E0717">
            <w:pPr>
              <w:jc w:val="both"/>
            </w:pPr>
            <w:r>
              <w:t xml:space="preserve">Довідка про право фізичної особи на отримання доходу від податкового агента без утримання податку </w:t>
            </w:r>
            <w:r w:rsidRPr="00F1689B">
              <w:t xml:space="preserve"> або мотивованої відмови в </w:t>
            </w:r>
            <w:r>
              <w:t>її</w:t>
            </w:r>
            <w:r w:rsidRPr="00F1689B">
              <w:t xml:space="preserve"> наданн</w:t>
            </w:r>
            <w:r>
              <w:t>і</w:t>
            </w:r>
            <w:r w:rsidRPr="00B238C7">
              <w:t>.</w:t>
            </w:r>
          </w:p>
        </w:tc>
      </w:tr>
      <w:tr w:rsidR="004C27F0" w:rsidTr="00F52902">
        <w:trPr>
          <w:trHeight w:val="7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F0" w:rsidRDefault="004C27F0">
            <w:pPr>
              <w:jc w:val="center"/>
            </w:pPr>
            <w:r>
              <w:t>9.</w:t>
            </w:r>
          </w:p>
          <w:p w:rsidR="004C27F0" w:rsidRDefault="004C27F0">
            <w:pPr>
              <w:rPr>
                <w:highlight w:val="magenta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F0" w:rsidRDefault="004C27F0">
            <w:pPr>
              <w:jc w:val="center"/>
              <w:rPr>
                <w:b/>
              </w:rPr>
            </w:pPr>
            <w:r>
              <w:rPr>
                <w:b/>
              </w:rPr>
              <w:t>Спосіб отримання результату послуги</w:t>
            </w:r>
          </w:p>
          <w:p w:rsidR="004C27F0" w:rsidRDefault="004C27F0">
            <w:pPr>
              <w:jc w:val="center"/>
              <w:rPr>
                <w:b/>
                <w:sz w:val="16"/>
                <w:szCs w:val="16"/>
                <w:highlight w:val="magenta"/>
              </w:rPr>
            </w:pPr>
          </w:p>
        </w:tc>
        <w:tc>
          <w:tcPr>
            <w:tcW w:w="6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7F0" w:rsidRDefault="004C27F0" w:rsidP="00AD03C1">
            <w:pPr>
              <w:jc w:val="both"/>
            </w:pPr>
            <w:r>
              <w:t>У спосіб, обраний замовником: особисто, поштою або через уповноваженого представника.</w:t>
            </w:r>
          </w:p>
        </w:tc>
      </w:tr>
      <w:tr w:rsidR="004C27F0" w:rsidRPr="00C24B3A" w:rsidTr="00C24B3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7F0" w:rsidRDefault="004C27F0">
            <w:pPr>
              <w:jc w:val="center"/>
            </w:pPr>
            <w:r>
              <w:t>10.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7F0" w:rsidRDefault="004C27F0">
            <w:pPr>
              <w:jc w:val="center"/>
              <w:rPr>
                <w:b/>
              </w:rPr>
            </w:pPr>
            <w:r>
              <w:rPr>
                <w:b/>
              </w:rPr>
              <w:t>Перелік нормативно-правових документів, що регулюють надання послуги</w:t>
            </w:r>
          </w:p>
        </w:tc>
        <w:tc>
          <w:tcPr>
            <w:tcW w:w="6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F0" w:rsidRDefault="004C27F0" w:rsidP="00B47A99">
            <w:pPr>
              <w:jc w:val="both"/>
            </w:pPr>
            <w:r>
              <w:t>1. Закон України «Про адміністративні послуги».</w:t>
            </w:r>
          </w:p>
          <w:p w:rsidR="004C27F0" w:rsidRPr="00B47A99" w:rsidRDefault="004C27F0" w:rsidP="00B47A99">
            <w:pPr>
              <w:jc w:val="both"/>
            </w:pPr>
            <w:r>
              <w:t>2. Закон України «</w:t>
            </w:r>
            <w:r w:rsidRPr="00B47A99">
              <w:t>Про м</w:t>
            </w:r>
            <w:r>
              <w:t>ісцеве самоврядування в Україні»</w:t>
            </w:r>
            <w:r w:rsidRPr="00B47A99">
              <w:t>, ст.</w:t>
            </w:r>
            <w:r>
              <w:t xml:space="preserve">ст. </w:t>
            </w:r>
            <w:r w:rsidRPr="00B47A99">
              <w:t>26, 33.</w:t>
            </w:r>
          </w:p>
          <w:p w:rsidR="004C27F0" w:rsidRPr="00B47A99" w:rsidRDefault="004C27F0" w:rsidP="00B47A99">
            <w:pPr>
              <w:jc w:val="both"/>
            </w:pPr>
            <w:r>
              <w:t>3. Податковий</w:t>
            </w:r>
            <w:r w:rsidRPr="00B47A99">
              <w:t xml:space="preserve"> кодекс України, ст. </w:t>
            </w:r>
            <w:r>
              <w:t>165.1.24</w:t>
            </w:r>
            <w:r w:rsidRPr="00B47A99">
              <w:t>.</w:t>
            </w:r>
          </w:p>
          <w:p w:rsidR="004C27F0" w:rsidRPr="00B47A99" w:rsidRDefault="004C27F0" w:rsidP="00662C91">
            <w:pPr>
              <w:jc w:val="both"/>
            </w:pPr>
            <w:r>
              <w:t xml:space="preserve">4. Наказ </w:t>
            </w:r>
            <w:r w:rsidR="002D6788">
              <w:t>Міністерства доходів і зборів</w:t>
            </w:r>
            <w:r>
              <w:t xml:space="preserve"> України від </w:t>
            </w:r>
            <w:r w:rsidR="002D6788">
              <w:t>17.01.2014</w:t>
            </w:r>
            <w:r>
              <w:t xml:space="preserve"> № </w:t>
            </w:r>
            <w:r w:rsidR="002D6788">
              <w:t>32</w:t>
            </w:r>
            <w:r>
              <w:t xml:space="preserve"> «Про затвердження Порядку видачі довідки про право фізичної особи на отримання доходу від податкового агента  без утримання податку та її форми».</w:t>
            </w:r>
          </w:p>
          <w:p w:rsidR="004C27F0" w:rsidRDefault="004C27F0" w:rsidP="00B47A99">
            <w:pPr>
              <w:jc w:val="both"/>
              <w:rPr>
                <w:sz w:val="16"/>
                <w:szCs w:val="16"/>
              </w:rPr>
            </w:pPr>
            <w:r w:rsidRPr="00B47A99">
              <w:tab/>
            </w:r>
          </w:p>
        </w:tc>
      </w:tr>
      <w:tr w:rsidR="004C27F0" w:rsidTr="00C24B3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7F0" w:rsidRDefault="004C27F0">
            <w:pPr>
              <w:jc w:val="center"/>
            </w:pPr>
            <w:r>
              <w:lastRenderedPageBreak/>
              <w:t>11.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F0" w:rsidRDefault="004C27F0">
            <w:pPr>
              <w:jc w:val="center"/>
              <w:rPr>
                <w:b/>
              </w:rPr>
            </w:pPr>
            <w:r>
              <w:rPr>
                <w:b/>
              </w:rPr>
              <w:t>Перелік підстав для відмови у наданні послуги</w:t>
            </w:r>
          </w:p>
          <w:p w:rsidR="004C27F0" w:rsidRDefault="004C27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7F0" w:rsidRPr="006D6CCF" w:rsidRDefault="004C27F0" w:rsidP="006C5C7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CCF">
              <w:rPr>
                <w:rFonts w:ascii="Times New Roman" w:hAnsi="Times New Roman"/>
                <w:sz w:val="24"/>
                <w:szCs w:val="24"/>
              </w:rPr>
              <w:t>Виявлення в поданих документах недостовірної інформації або інформації, яка суперечить вимогам нормативно – правових документів, які регламентують надання послуги.</w:t>
            </w:r>
          </w:p>
        </w:tc>
      </w:tr>
      <w:tr w:rsidR="004C27F0" w:rsidTr="00C24B3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7F0" w:rsidRDefault="004C27F0" w:rsidP="004C27F0">
            <w:pPr>
              <w:jc w:val="both"/>
            </w:pPr>
            <w:r>
              <w:t>12.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7F0" w:rsidRDefault="004C27F0">
            <w:pPr>
              <w:jc w:val="center"/>
              <w:rPr>
                <w:b/>
              </w:rPr>
            </w:pPr>
            <w:r>
              <w:rPr>
                <w:b/>
              </w:rPr>
              <w:t>Порядок оскарження дій (бездіяльності) і прийнятих рішень, що здійснені при наданні адміністративної послуги</w:t>
            </w:r>
          </w:p>
        </w:tc>
        <w:tc>
          <w:tcPr>
            <w:tcW w:w="6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7F0" w:rsidRDefault="004C27F0">
            <w:pPr>
              <w:ind w:left="-26" w:firstLine="26"/>
              <w:jc w:val="both"/>
            </w:pPr>
            <w:r>
              <w:t xml:space="preserve">Скарга на дії (бездіяльність) посадових осіб подається міському голові замовником послуги через відділ звернень </w:t>
            </w:r>
            <w:r w:rsidR="003B090E">
              <w:t xml:space="preserve">                               </w:t>
            </w:r>
            <w:r>
              <w:t>(вул. Б.</w:t>
            </w:r>
            <w:r w:rsidR="003B090E">
              <w:t xml:space="preserve"> </w:t>
            </w:r>
            <w:r>
              <w:t>Вишневецького, 36, каб. 106).</w:t>
            </w:r>
          </w:p>
          <w:p w:rsidR="004C27F0" w:rsidRDefault="004C27F0">
            <w:pPr>
              <w:ind w:left="-26" w:firstLine="26"/>
              <w:jc w:val="both"/>
            </w:pPr>
            <w:r>
              <w:t>Оскарження дій (бездіяльності), рішень адміністративного органу, органу, який приймає рішення про надання послуги, здійснюється в судовому порядку.</w:t>
            </w:r>
          </w:p>
        </w:tc>
      </w:tr>
    </w:tbl>
    <w:p w:rsidR="00C24B3A" w:rsidRDefault="00C24B3A" w:rsidP="00C24B3A">
      <w:pPr>
        <w:jc w:val="center"/>
        <w:rPr>
          <w:rFonts w:ascii="Cambria" w:hAnsi="Cambria"/>
          <w:bCs/>
          <w:sz w:val="32"/>
          <w:szCs w:val="32"/>
        </w:rPr>
      </w:pPr>
    </w:p>
    <w:p w:rsidR="00C24B3A" w:rsidRDefault="00C24B3A" w:rsidP="00C24B3A">
      <w:pPr>
        <w:ind w:firstLine="567"/>
        <w:rPr>
          <w:sz w:val="28"/>
          <w:szCs w:val="28"/>
        </w:rPr>
      </w:pPr>
    </w:p>
    <w:p w:rsidR="00A0536C" w:rsidRDefault="00A0536C" w:rsidP="00C24B3A">
      <w:pPr>
        <w:ind w:firstLine="567"/>
        <w:rPr>
          <w:sz w:val="28"/>
          <w:szCs w:val="28"/>
        </w:rPr>
      </w:pPr>
    </w:p>
    <w:p w:rsidR="00A0536C" w:rsidRDefault="00A0536C" w:rsidP="00C24B3A">
      <w:pPr>
        <w:ind w:firstLine="567"/>
        <w:rPr>
          <w:sz w:val="28"/>
          <w:szCs w:val="28"/>
        </w:rPr>
      </w:pPr>
    </w:p>
    <w:p w:rsidR="00C24B3A" w:rsidRDefault="00C24B3A" w:rsidP="00C24B3A">
      <w:pPr>
        <w:ind w:firstLine="567"/>
        <w:rPr>
          <w:sz w:val="28"/>
          <w:szCs w:val="28"/>
        </w:rPr>
      </w:pPr>
    </w:p>
    <w:p w:rsidR="00A0536C" w:rsidRPr="00A0536C" w:rsidRDefault="00A0536C" w:rsidP="00C24B3A">
      <w:pPr>
        <w:rPr>
          <w:sz w:val="28"/>
          <w:szCs w:val="28"/>
        </w:rPr>
      </w:pPr>
      <w:r w:rsidRPr="00A0536C">
        <w:rPr>
          <w:sz w:val="28"/>
          <w:szCs w:val="28"/>
        </w:rPr>
        <w:t xml:space="preserve">Директор департаменту </w:t>
      </w:r>
    </w:p>
    <w:p w:rsidR="00C24B3A" w:rsidRDefault="00FA34C0" w:rsidP="00C24B3A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="00372911">
        <w:rPr>
          <w:sz w:val="28"/>
          <w:szCs w:val="28"/>
        </w:rPr>
        <w:t>рхітектури</w:t>
      </w:r>
      <w:r>
        <w:rPr>
          <w:sz w:val="28"/>
          <w:szCs w:val="28"/>
        </w:rPr>
        <w:t xml:space="preserve"> та </w:t>
      </w:r>
      <w:r w:rsidR="00A0536C" w:rsidRPr="00A0536C">
        <w:rPr>
          <w:sz w:val="28"/>
          <w:szCs w:val="28"/>
        </w:rPr>
        <w:t>містобудування</w:t>
      </w:r>
      <w:r w:rsidR="003729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A0536C">
        <w:rPr>
          <w:sz w:val="28"/>
          <w:szCs w:val="28"/>
        </w:rPr>
        <w:t xml:space="preserve"> </w:t>
      </w:r>
      <w:r w:rsidR="00A0536C" w:rsidRPr="00A0536C">
        <w:rPr>
          <w:sz w:val="28"/>
          <w:szCs w:val="28"/>
        </w:rPr>
        <w:t xml:space="preserve">        </w:t>
      </w:r>
      <w:r w:rsidR="00372911">
        <w:rPr>
          <w:sz w:val="28"/>
          <w:szCs w:val="28"/>
        </w:rPr>
        <w:t xml:space="preserve">       </w:t>
      </w:r>
      <w:r w:rsidR="00A0536C" w:rsidRPr="00A0536C">
        <w:rPr>
          <w:sz w:val="28"/>
          <w:szCs w:val="28"/>
        </w:rPr>
        <w:t xml:space="preserve">                                          </w:t>
      </w:r>
      <w:r w:rsidR="00475FE4">
        <w:rPr>
          <w:sz w:val="28"/>
          <w:szCs w:val="28"/>
        </w:rPr>
        <w:t>А.</w:t>
      </w:r>
      <w:r w:rsidR="003B090E">
        <w:rPr>
          <w:sz w:val="28"/>
          <w:szCs w:val="28"/>
        </w:rPr>
        <w:t xml:space="preserve"> </w:t>
      </w:r>
      <w:bookmarkStart w:id="0" w:name="_GoBack"/>
      <w:bookmarkEnd w:id="0"/>
      <w:r w:rsidR="00475FE4">
        <w:rPr>
          <w:sz w:val="28"/>
          <w:szCs w:val="28"/>
        </w:rPr>
        <w:t>О. Савін</w:t>
      </w:r>
    </w:p>
    <w:p w:rsidR="00475FE4" w:rsidRPr="00A0536C" w:rsidRDefault="00475FE4" w:rsidP="00C24B3A">
      <w:pPr>
        <w:rPr>
          <w:sz w:val="28"/>
          <w:szCs w:val="28"/>
        </w:rPr>
      </w:pPr>
    </w:p>
    <w:p w:rsidR="00C24B3A" w:rsidRPr="00A0536C" w:rsidRDefault="00C24B3A" w:rsidP="00C24B3A">
      <w:pPr>
        <w:ind w:firstLine="567"/>
        <w:rPr>
          <w:sz w:val="28"/>
          <w:szCs w:val="28"/>
        </w:rPr>
      </w:pPr>
    </w:p>
    <w:sectPr w:rsidR="00C24B3A" w:rsidRPr="00A0536C" w:rsidSect="006104A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1BA6" w:rsidRDefault="00F81BA6" w:rsidP="00863290">
      <w:r>
        <w:separator/>
      </w:r>
    </w:p>
  </w:endnote>
  <w:endnote w:type="continuationSeparator" w:id="0">
    <w:p w:rsidR="00F81BA6" w:rsidRDefault="00F81BA6" w:rsidP="00863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290" w:rsidRDefault="00863290" w:rsidP="00863290">
    <w:pPr>
      <w:pStyle w:val="a3"/>
      <w:pBdr>
        <w:bottom w:val="single" w:sz="12" w:space="1" w:color="auto"/>
      </w:pBdr>
      <w:jc w:val="center"/>
      <w:rPr>
        <w:b/>
      </w:rPr>
    </w:pPr>
  </w:p>
  <w:p w:rsidR="00863290" w:rsidRDefault="00FF5234" w:rsidP="00863290">
    <w:pPr>
      <w:pStyle w:val="a3"/>
      <w:jc w:val="center"/>
      <w:rPr>
        <w:b/>
        <w:sz w:val="20"/>
        <w:szCs w:val="20"/>
      </w:rPr>
    </w:pPr>
    <w:r>
      <w:rPr>
        <w:b/>
        <w:bCs/>
        <w:sz w:val="20"/>
        <w:szCs w:val="20"/>
      </w:rPr>
      <w:t>В-</w:t>
    </w:r>
    <w:r w:rsidR="00863290" w:rsidRPr="000A5324">
      <w:rPr>
        <w:b/>
        <w:bCs/>
        <w:sz w:val="20"/>
        <w:szCs w:val="20"/>
      </w:rPr>
      <w:t>АП-08-1</w:t>
    </w:r>
    <w:r w:rsidR="00F1513A">
      <w:rPr>
        <w:b/>
        <w:bCs/>
        <w:sz w:val="20"/>
        <w:szCs w:val="20"/>
      </w:rPr>
      <w:t>0</w:t>
    </w:r>
    <w:r w:rsidR="00863290">
      <w:rPr>
        <w:b/>
        <w:sz w:val="20"/>
        <w:szCs w:val="20"/>
      </w:rPr>
      <w:t xml:space="preserve">     Редакція 01     Чинна від ________________      ст.</w:t>
    </w:r>
    <w:r w:rsidR="00863290">
      <w:rPr>
        <w:b/>
        <w:sz w:val="20"/>
        <w:szCs w:val="20"/>
        <w:lang w:val="ru-RU"/>
      </w:rPr>
      <w:t xml:space="preserve"> </w:t>
    </w:r>
    <w:r w:rsidR="00863290">
      <w:rPr>
        <w:b/>
        <w:sz w:val="20"/>
        <w:szCs w:val="20"/>
      </w:rPr>
      <w:t xml:space="preserve">2 </w:t>
    </w:r>
    <w:r w:rsidR="00863290">
      <w:rPr>
        <w:b/>
        <w:sz w:val="20"/>
        <w:szCs w:val="20"/>
        <w:lang w:val="ru-RU"/>
      </w:rPr>
      <w:t xml:space="preserve">з </w:t>
    </w:r>
    <w:r w:rsidR="00863290">
      <w:rPr>
        <w:b/>
        <w:sz w:val="20"/>
        <w:szCs w:val="20"/>
      </w:rPr>
      <w:t>3</w:t>
    </w:r>
  </w:p>
  <w:p w:rsidR="00863290" w:rsidRDefault="00863290">
    <w:pPr>
      <w:pStyle w:val="a3"/>
    </w:pPr>
  </w:p>
  <w:p w:rsidR="00FF5234" w:rsidRDefault="00FF523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290" w:rsidRDefault="00863290" w:rsidP="00863290">
    <w:pPr>
      <w:pStyle w:val="a3"/>
      <w:pBdr>
        <w:bottom w:val="single" w:sz="12" w:space="1" w:color="auto"/>
      </w:pBdr>
      <w:jc w:val="center"/>
      <w:rPr>
        <w:b/>
      </w:rPr>
    </w:pPr>
  </w:p>
  <w:p w:rsidR="00863290" w:rsidRDefault="00FF5234" w:rsidP="00863290">
    <w:pPr>
      <w:pStyle w:val="a3"/>
      <w:jc w:val="center"/>
      <w:rPr>
        <w:b/>
        <w:sz w:val="20"/>
        <w:szCs w:val="20"/>
      </w:rPr>
    </w:pPr>
    <w:r>
      <w:rPr>
        <w:b/>
        <w:bCs/>
        <w:sz w:val="20"/>
        <w:szCs w:val="20"/>
      </w:rPr>
      <w:t>В</w:t>
    </w:r>
    <w:r w:rsidR="00863290" w:rsidRPr="000A5324">
      <w:rPr>
        <w:b/>
        <w:bCs/>
        <w:sz w:val="20"/>
        <w:szCs w:val="20"/>
      </w:rPr>
      <w:t>-АП-08-1</w:t>
    </w:r>
    <w:r w:rsidR="00F1513A">
      <w:rPr>
        <w:b/>
        <w:bCs/>
        <w:sz w:val="20"/>
        <w:szCs w:val="20"/>
      </w:rPr>
      <w:t>0</w:t>
    </w:r>
    <w:r w:rsidR="00863290">
      <w:rPr>
        <w:b/>
        <w:sz w:val="20"/>
        <w:szCs w:val="20"/>
      </w:rPr>
      <w:t xml:space="preserve">    Редакція 01     Чинна від ________________      ст.</w:t>
    </w:r>
    <w:r w:rsidR="00863290">
      <w:rPr>
        <w:b/>
        <w:sz w:val="20"/>
        <w:szCs w:val="20"/>
        <w:lang w:val="ru-RU"/>
      </w:rPr>
      <w:t xml:space="preserve"> </w:t>
    </w:r>
    <w:r w:rsidR="00863290">
      <w:rPr>
        <w:b/>
        <w:sz w:val="20"/>
        <w:szCs w:val="20"/>
      </w:rPr>
      <w:t xml:space="preserve">3 </w:t>
    </w:r>
    <w:r w:rsidR="00863290">
      <w:rPr>
        <w:b/>
        <w:sz w:val="20"/>
        <w:szCs w:val="20"/>
        <w:lang w:val="ru-RU"/>
      </w:rPr>
      <w:t xml:space="preserve">з </w:t>
    </w:r>
    <w:r w:rsidR="00863290">
      <w:rPr>
        <w:b/>
        <w:sz w:val="20"/>
        <w:szCs w:val="20"/>
      </w:rPr>
      <w:t>3</w:t>
    </w:r>
  </w:p>
  <w:p w:rsidR="00863290" w:rsidRDefault="00863290">
    <w:pPr>
      <w:pStyle w:val="a3"/>
    </w:pPr>
  </w:p>
  <w:p w:rsidR="00863290" w:rsidRDefault="00863290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290" w:rsidRDefault="00863290" w:rsidP="00863290">
    <w:pPr>
      <w:pStyle w:val="a3"/>
      <w:pBdr>
        <w:bottom w:val="single" w:sz="12" w:space="1" w:color="auto"/>
      </w:pBdr>
      <w:jc w:val="center"/>
      <w:rPr>
        <w:b/>
      </w:rPr>
    </w:pPr>
  </w:p>
  <w:p w:rsidR="00863290" w:rsidRDefault="00FF5234" w:rsidP="00863290">
    <w:pPr>
      <w:pStyle w:val="a3"/>
      <w:jc w:val="center"/>
      <w:rPr>
        <w:b/>
        <w:sz w:val="20"/>
        <w:szCs w:val="20"/>
      </w:rPr>
    </w:pPr>
    <w:r>
      <w:rPr>
        <w:b/>
        <w:bCs/>
        <w:sz w:val="20"/>
        <w:szCs w:val="20"/>
      </w:rPr>
      <w:t>В</w:t>
    </w:r>
    <w:r w:rsidR="00863290" w:rsidRPr="000A5324">
      <w:rPr>
        <w:b/>
        <w:bCs/>
        <w:sz w:val="20"/>
        <w:szCs w:val="20"/>
      </w:rPr>
      <w:t>-АП-08-1</w:t>
    </w:r>
    <w:r w:rsidR="00F1513A">
      <w:rPr>
        <w:b/>
        <w:bCs/>
        <w:sz w:val="20"/>
        <w:szCs w:val="20"/>
      </w:rPr>
      <w:t>0</w:t>
    </w:r>
    <w:r w:rsidR="00863290">
      <w:rPr>
        <w:b/>
        <w:sz w:val="20"/>
        <w:szCs w:val="20"/>
      </w:rPr>
      <w:t xml:space="preserve">     Редакція 01     Чинна від ________________      ст.</w:t>
    </w:r>
    <w:r w:rsidR="00863290">
      <w:rPr>
        <w:b/>
        <w:sz w:val="20"/>
        <w:szCs w:val="20"/>
        <w:lang w:val="ru-RU"/>
      </w:rPr>
      <w:t xml:space="preserve"> </w:t>
    </w:r>
    <w:r w:rsidR="00863290">
      <w:rPr>
        <w:b/>
        <w:sz w:val="20"/>
        <w:szCs w:val="20"/>
      </w:rPr>
      <w:t xml:space="preserve">1 </w:t>
    </w:r>
    <w:r w:rsidR="00863290">
      <w:rPr>
        <w:b/>
        <w:sz w:val="20"/>
        <w:szCs w:val="20"/>
        <w:lang w:val="ru-RU"/>
      </w:rPr>
      <w:t xml:space="preserve">з </w:t>
    </w:r>
    <w:r w:rsidR="00B502E5">
      <w:rPr>
        <w:b/>
        <w:sz w:val="20"/>
        <w:szCs w:val="20"/>
      </w:rPr>
      <w:t>3</w:t>
    </w:r>
  </w:p>
  <w:p w:rsidR="00863290" w:rsidRDefault="0086329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1BA6" w:rsidRDefault="00F81BA6" w:rsidP="00863290">
      <w:r>
        <w:separator/>
      </w:r>
    </w:p>
  </w:footnote>
  <w:footnote w:type="continuationSeparator" w:id="0">
    <w:p w:rsidR="00F81BA6" w:rsidRDefault="00F81BA6" w:rsidP="008632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13A" w:rsidRDefault="00F1513A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13A" w:rsidRDefault="00F1513A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13A" w:rsidRDefault="00F1513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313C2"/>
    <w:multiLevelType w:val="hybridMultilevel"/>
    <w:tmpl w:val="516C15E2"/>
    <w:lvl w:ilvl="0" w:tplc="B4023AF6">
      <w:start w:val="1"/>
      <w:numFmt w:val="bullet"/>
      <w:lvlText w:val="-"/>
      <w:lvlJc w:val="left"/>
      <w:pPr>
        <w:ind w:left="334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054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774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494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214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3934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654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374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094" w:hanging="360"/>
      </w:pPr>
      <w:rPr>
        <w:rFonts w:ascii="Wingdings" w:hAnsi="Wingdings" w:hint="default"/>
      </w:rPr>
    </w:lvl>
  </w:abstractNum>
  <w:abstractNum w:abstractNumId="1" w15:restartNumberingAfterBreak="0">
    <w:nsid w:val="282A133E"/>
    <w:multiLevelType w:val="hybridMultilevel"/>
    <w:tmpl w:val="4B1CD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4870F9"/>
    <w:multiLevelType w:val="hybridMultilevel"/>
    <w:tmpl w:val="BA76C35A"/>
    <w:lvl w:ilvl="0" w:tplc="C6FE8C84">
      <w:start w:val="1"/>
      <w:numFmt w:val="bullet"/>
      <w:lvlText w:val=""/>
      <w:lvlJc w:val="left"/>
      <w:pPr>
        <w:tabs>
          <w:tab w:val="num" w:pos="482"/>
        </w:tabs>
        <w:ind w:left="142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493F37F5"/>
    <w:multiLevelType w:val="hybridMultilevel"/>
    <w:tmpl w:val="4C5832CA"/>
    <w:lvl w:ilvl="0" w:tplc="D43A5500">
      <w:start w:val="1"/>
      <w:numFmt w:val="decimal"/>
      <w:lvlText w:val="%1."/>
      <w:lvlJc w:val="left"/>
      <w:pPr>
        <w:tabs>
          <w:tab w:val="num" w:pos="700"/>
        </w:tabs>
        <w:ind w:left="360" w:firstLine="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752B7"/>
    <w:multiLevelType w:val="hybridMultilevel"/>
    <w:tmpl w:val="E0104ED2"/>
    <w:lvl w:ilvl="0" w:tplc="C6FE8C84">
      <w:start w:val="1"/>
      <w:numFmt w:val="bullet"/>
      <w:lvlText w:val="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781"/>
    <w:rsid w:val="00010AE2"/>
    <w:rsid w:val="00011DD4"/>
    <w:rsid w:val="0002178A"/>
    <w:rsid w:val="00034882"/>
    <w:rsid w:val="00045097"/>
    <w:rsid w:val="00071001"/>
    <w:rsid w:val="000A328A"/>
    <w:rsid w:val="000F25AC"/>
    <w:rsid w:val="000F48A0"/>
    <w:rsid w:val="00146E7E"/>
    <w:rsid w:val="00152B3C"/>
    <w:rsid w:val="00177DE5"/>
    <w:rsid w:val="00180C3D"/>
    <w:rsid w:val="001A4D00"/>
    <w:rsid w:val="001A7198"/>
    <w:rsid w:val="001E0717"/>
    <w:rsid w:val="001F551C"/>
    <w:rsid w:val="00204D4F"/>
    <w:rsid w:val="00206D55"/>
    <w:rsid w:val="00221DE2"/>
    <w:rsid w:val="002223F3"/>
    <w:rsid w:val="002228EA"/>
    <w:rsid w:val="00225E96"/>
    <w:rsid w:val="00234774"/>
    <w:rsid w:val="00237CBE"/>
    <w:rsid w:val="00273E85"/>
    <w:rsid w:val="002D6788"/>
    <w:rsid w:val="002E3729"/>
    <w:rsid w:val="00372911"/>
    <w:rsid w:val="00375634"/>
    <w:rsid w:val="003B090E"/>
    <w:rsid w:val="003E102D"/>
    <w:rsid w:val="003E7DD4"/>
    <w:rsid w:val="00435C6F"/>
    <w:rsid w:val="00475FE4"/>
    <w:rsid w:val="00490C97"/>
    <w:rsid w:val="0049654F"/>
    <w:rsid w:val="004B78CA"/>
    <w:rsid w:val="004C27F0"/>
    <w:rsid w:val="004C69D2"/>
    <w:rsid w:val="004D2A05"/>
    <w:rsid w:val="00503A57"/>
    <w:rsid w:val="00512A5F"/>
    <w:rsid w:val="00537BF4"/>
    <w:rsid w:val="00540450"/>
    <w:rsid w:val="00550177"/>
    <w:rsid w:val="005621D3"/>
    <w:rsid w:val="00563655"/>
    <w:rsid w:val="00594437"/>
    <w:rsid w:val="006104AD"/>
    <w:rsid w:val="00610E94"/>
    <w:rsid w:val="00662C91"/>
    <w:rsid w:val="0066603B"/>
    <w:rsid w:val="006C17BA"/>
    <w:rsid w:val="006C5C78"/>
    <w:rsid w:val="006D450C"/>
    <w:rsid w:val="006D6CCF"/>
    <w:rsid w:val="006E67BD"/>
    <w:rsid w:val="006F046A"/>
    <w:rsid w:val="00746F48"/>
    <w:rsid w:val="00777C47"/>
    <w:rsid w:val="00793BA7"/>
    <w:rsid w:val="007E52DF"/>
    <w:rsid w:val="007F0BAD"/>
    <w:rsid w:val="00801644"/>
    <w:rsid w:val="0084362B"/>
    <w:rsid w:val="00847721"/>
    <w:rsid w:val="00863290"/>
    <w:rsid w:val="00865858"/>
    <w:rsid w:val="00915479"/>
    <w:rsid w:val="00927032"/>
    <w:rsid w:val="009612C2"/>
    <w:rsid w:val="00982E47"/>
    <w:rsid w:val="009A06D0"/>
    <w:rsid w:val="009B2A25"/>
    <w:rsid w:val="009C27E8"/>
    <w:rsid w:val="009C36F8"/>
    <w:rsid w:val="009C3A68"/>
    <w:rsid w:val="00A038B0"/>
    <w:rsid w:val="00A0536C"/>
    <w:rsid w:val="00A31097"/>
    <w:rsid w:val="00A3694D"/>
    <w:rsid w:val="00A42692"/>
    <w:rsid w:val="00A44397"/>
    <w:rsid w:val="00A46DCA"/>
    <w:rsid w:val="00A54CBE"/>
    <w:rsid w:val="00AA0F58"/>
    <w:rsid w:val="00AB56F4"/>
    <w:rsid w:val="00AD03C1"/>
    <w:rsid w:val="00AD458E"/>
    <w:rsid w:val="00AD7362"/>
    <w:rsid w:val="00AE2452"/>
    <w:rsid w:val="00B12081"/>
    <w:rsid w:val="00B1522F"/>
    <w:rsid w:val="00B259A4"/>
    <w:rsid w:val="00B37BED"/>
    <w:rsid w:val="00B42408"/>
    <w:rsid w:val="00B47A99"/>
    <w:rsid w:val="00B502E5"/>
    <w:rsid w:val="00B75DAC"/>
    <w:rsid w:val="00BF65C8"/>
    <w:rsid w:val="00C24B3A"/>
    <w:rsid w:val="00C40466"/>
    <w:rsid w:val="00C5010B"/>
    <w:rsid w:val="00C80452"/>
    <w:rsid w:val="00C80781"/>
    <w:rsid w:val="00C81267"/>
    <w:rsid w:val="00CC5FB7"/>
    <w:rsid w:val="00D02588"/>
    <w:rsid w:val="00D35562"/>
    <w:rsid w:val="00D5281A"/>
    <w:rsid w:val="00DA218F"/>
    <w:rsid w:val="00DA6503"/>
    <w:rsid w:val="00DD4B73"/>
    <w:rsid w:val="00DF42C6"/>
    <w:rsid w:val="00DF6604"/>
    <w:rsid w:val="00E03F6C"/>
    <w:rsid w:val="00E30569"/>
    <w:rsid w:val="00E6057B"/>
    <w:rsid w:val="00E66C6B"/>
    <w:rsid w:val="00E96D50"/>
    <w:rsid w:val="00EA03ED"/>
    <w:rsid w:val="00EA0F52"/>
    <w:rsid w:val="00EC20FC"/>
    <w:rsid w:val="00ED62AF"/>
    <w:rsid w:val="00EF69FF"/>
    <w:rsid w:val="00F13B1C"/>
    <w:rsid w:val="00F1513A"/>
    <w:rsid w:val="00F1689B"/>
    <w:rsid w:val="00F23CCE"/>
    <w:rsid w:val="00F41814"/>
    <w:rsid w:val="00F52902"/>
    <w:rsid w:val="00F81BA6"/>
    <w:rsid w:val="00FA34C0"/>
    <w:rsid w:val="00FA7B78"/>
    <w:rsid w:val="00FF11BD"/>
    <w:rsid w:val="00FF5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2F867D5-7C9C-47F9-900C-BA397D6C6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B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24B3A"/>
    <w:pPr>
      <w:tabs>
        <w:tab w:val="center" w:pos="4819"/>
        <w:tab w:val="right" w:pos="9639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24B3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List Paragraph"/>
    <w:basedOn w:val="a"/>
    <w:qFormat/>
    <w:rsid w:val="00C24B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C24B3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4B3A"/>
    <w:rPr>
      <w:rFonts w:ascii="Tahoma" w:eastAsia="Times New Roman" w:hAnsi="Tahoma" w:cs="Tahoma"/>
      <w:sz w:val="16"/>
      <w:szCs w:val="16"/>
      <w:lang w:val="uk-UA" w:eastAsia="ru-RU"/>
    </w:rPr>
  </w:style>
  <w:style w:type="paragraph" w:customStyle="1" w:styleId="a8">
    <w:name w:val="Знак Знак Знак Знак"/>
    <w:basedOn w:val="a"/>
    <w:rsid w:val="00B47A99"/>
    <w:rPr>
      <w:rFonts w:ascii="Verdana" w:hAnsi="Verdana" w:cs="Verdana"/>
      <w:sz w:val="20"/>
      <w:szCs w:val="20"/>
      <w:lang w:val="en-US" w:eastAsia="en-US"/>
    </w:rPr>
  </w:style>
  <w:style w:type="paragraph" w:styleId="a9">
    <w:name w:val="header"/>
    <w:basedOn w:val="a"/>
    <w:link w:val="aa"/>
    <w:uiPriority w:val="99"/>
    <w:unhideWhenUsed/>
    <w:rsid w:val="0086329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6329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b">
    <w:name w:val="Normal (Web)"/>
    <w:basedOn w:val="a"/>
    <w:uiPriority w:val="99"/>
    <w:semiHidden/>
    <w:unhideWhenUsed/>
    <w:rsid w:val="00010AE2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942045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3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86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30633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97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3313644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6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0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964045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65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5417981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0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78365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90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04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C84FB-B785-43DB-B743-3C9CF4D8F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2931</Words>
  <Characters>1672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Ярошенко Світлана</dc:creator>
  <cp:keywords/>
  <dc:description/>
  <cp:lastModifiedBy>Вагіна Світлана</cp:lastModifiedBy>
  <cp:revision>5</cp:revision>
  <dcterms:created xsi:type="dcterms:W3CDTF">2021-06-10T06:53:00Z</dcterms:created>
  <dcterms:modified xsi:type="dcterms:W3CDTF">2021-06-17T14:44:00Z</dcterms:modified>
</cp:coreProperties>
</file>